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УЧРЕДИТЕЛЬНЫЙ ДОГОВОР
</w:t>
      </w:r>
    </w:p>
    <w:p>
      <w:r>
        <w:t xml:space="preserve">ТОВАРИЩЕСТВА НА ВЕРЕ (КОММАНДИТНОГО ТОВАРИЩЕСТВА)
</w:t>
      </w:r>
    </w:p>
    <w:p>
      <w:r>
        <w:t xml:space="preserve">"А. Г. Сидоров и Ко"
</w:t>
      </w:r>
    </w:p>
    <w:p>
      <w:r>
        <w:t xml:space="preserve">1. ОБЩИЕ ПОЛОЖЕНИЯ
</w:t>
      </w:r>
    </w:p>
    <w:p>
      <w:r>
        <w:t xml:space="preserve">1.1. Коммандитное  товарищество "А. Г.  Сидоров и Ко" (далее по
</w:t>
      </w:r>
    </w:p>
    <w:p>
      <w:r>
        <w:t xml:space="preserve">тексту обозначается "КТ") является товариществом на вере.
</w:t>
      </w:r>
    </w:p>
    <w:p>
      <w:r>
        <w:t xml:space="preserve">КТ создается  и  действует на  основании  настоящего Договора,
</w:t>
      </w:r>
    </w:p>
    <w:p>
      <w:r>
        <w:t xml:space="preserve">ст.ст. 82-86 Гражданского Кодекса РФ, а также иных актов.
</w:t>
      </w:r>
    </w:p>
    <w:p>
      <w:r>
        <w:t xml:space="preserve">1.2. Участниками КТ могут быть юридические лица и граждане.
</w:t>
      </w:r>
    </w:p>
    <w:p>
      <w:r>
        <w:t xml:space="preserve">1.3. Условия  настоящего Договора  сохраняют  свою юридическую
</w:t>
      </w:r>
    </w:p>
    <w:p>
      <w:r>
        <w:t xml:space="preserve">силу на неопределенное время.
</w:t>
      </w:r>
    </w:p>
    <w:p>
      <w:r>
        <w:t xml:space="preserve">2. НАИМЕНОВАНИЕ И МЕСТОНАХОЖДЕНИЕ КТ
</w:t>
      </w:r>
    </w:p>
    <w:p>
      <w:r>
        <w:t xml:space="preserve">2.1. Фирменное наименование КТ:
</w:t>
      </w:r>
    </w:p>
    <w:p>
      <w:r>
        <w:t xml:space="preserve">"Коммандитное товарищество
</w:t>
      </w:r>
    </w:p>
    <w:p>
      <w:r>
        <w:t xml:space="preserve">А. Г. Сидоров и Ко"
</w:t>
      </w:r>
    </w:p>
    <w:p>
      <w:r>
        <w:t xml:space="preserve">2.2. Юридический адрес: Москва, 110000, Селикатный проезд, 4.
</w:t>
      </w:r>
    </w:p>
    <w:p>
      <w:r>
        <w:t xml:space="preserve">3. УЧРЕДИТЕЛИ КТ
</w:t>
      </w:r>
    </w:p>
    <w:p>
      <w:r>
        <w:t xml:space="preserve">3.1. Учредителями полными товарищами КТ являются:
</w:t>
      </w:r>
    </w:p>
    <w:p>
      <w:r>
        <w:t xml:space="preserve">1.________________________________________________________________
</w:t>
      </w:r>
    </w:p>
    <w:p>
      <w:r>
        <w:t xml:space="preserve">2.________________________________________________________________
</w:t>
      </w:r>
    </w:p>
    <w:p>
      <w:r>
        <w:t xml:space="preserve">3.________________________________________________________________
</w:t>
      </w:r>
    </w:p>
    <w:p>
      <w:r>
        <w:t xml:space="preserve">3.2. Учредителями-вкладчиками КТ являются:
</w:t>
      </w:r>
    </w:p>
    <w:p>
      <w:r>
        <w:t xml:space="preserve">1.________________________________________________________________
</w:t>
      </w:r>
    </w:p>
    <w:p>
      <w:r>
        <w:t xml:space="preserve">2.________________________________________________________________
</w:t>
      </w:r>
    </w:p>
    <w:p>
      <w:r>
        <w:t xml:space="preserve">3.________________________________________________________________
</w:t>
      </w:r>
    </w:p>
    <w:p>
      <w:r>
        <w:t xml:space="preserve">4.________________________________________________________________
</w:t>
      </w:r>
    </w:p>
    <w:p>
      <w:r>
        <w:t xml:space="preserve">5.________________________________________________________________
</w:t>
      </w:r>
    </w:p>
    <w:p>
      <w:r>
        <w:t xml:space="preserve">6.________________________________________________________________
</w:t>
      </w:r>
    </w:p>
    <w:p>
      <w:r>
        <w:t xml:space="preserve">3.3.  Сделки,  совершенные  учредителями  КТ   до  момента  ее
</w:t>
      </w:r>
    </w:p>
    <w:p>
      <w:r>
        <w:t xml:space="preserve">регистрации заключаются ими от своего имени на условиях солидарной
</w:t>
      </w:r>
    </w:p>
    <w:p>
      <w:r>
        <w:t xml:space="preserve">ответственности.
</w:t>
      </w:r>
    </w:p>
    <w:p>
      <w:r>
        <w:t xml:space="preserve">Права и  обязанности по  этим сделкам  переходят КТ  в случае,
</w:t>
      </w:r>
    </w:p>
    <w:p>
      <w:r>
        <w:t xml:space="preserve">если эти сделки одобрены собранием полных товарищей КТ.
</w:t>
      </w:r>
    </w:p>
    <w:p>
      <w:r>
        <w:t xml:space="preserve">3.4.  За  убытки,   причиненные  упущениями   и  неправильными
</w:t>
      </w:r>
    </w:p>
    <w:p>
      <w:r>
        <w:t xml:space="preserve">действиями учредителей, связанными  с организацией  КТ, учредители
</w:t>
      </w:r>
    </w:p>
    <w:p>
      <w:r>
        <w:t xml:space="preserve">несут  перед   КТ   ответственность   в  пределах,   установленных
</w:t>
      </w:r>
    </w:p>
    <w:p>
      <w:r>
        <w:t xml:space="preserve">законодательством.
</w:t>
      </w:r>
    </w:p>
    <w:p>
      <w:r>
        <w:t xml:space="preserve">3.5. Участники КТ,  принятые в  его состав после  создания КТ,
</w:t>
      </w:r>
    </w:p>
    <w:p>
      <w:r>
        <w:t xml:space="preserve">будут иметь равные права с учредителями КТ в соответствии со своим
</w:t>
      </w:r>
    </w:p>
    <w:p>
      <w:r>
        <w:t xml:space="preserve">статусом (полный товарищ, участник-вкладчик).
</w:t>
      </w:r>
    </w:p>
    <w:p>
      <w:r>
        <w:t xml:space="preserve">4. ВИДЫ ДЕЯТЕЛЬНОСТИ КТ
</w:t>
      </w:r>
    </w:p>
    <w:p>
      <w:r>
        <w:t xml:space="preserve">4. 1. Предоставление маркетинговых и консультационных услуг.
</w:t>
      </w:r>
    </w:p>
    <w:p>
      <w:r>
        <w:t xml:space="preserve">4.2.   Производство    товаров    народного   потребления    и
</w:t>
      </w:r>
    </w:p>
    <w:p>
      <w:r>
        <w:t xml:space="preserve">производственно-технического назначения.
</w:t>
      </w:r>
    </w:p>
    <w:p>
      <w:r>
        <w:t xml:space="preserve">4.3. Создание  необходимых  условий  для  внедрения  последних
</w:t>
      </w:r>
    </w:p>
    <w:p>
      <w:r>
        <w:t xml:space="preserve">достижений науки и техники, новых и новейших технологий.
</w:t>
      </w:r>
    </w:p>
    <w:p>
      <w:r>
        <w:t xml:space="preserve">4.4. Широкое участие в благотворительной деятельности, фондах,
</w:t>
      </w:r>
    </w:p>
    <w:p>
      <w:r>
        <w:t xml:space="preserve">программах.
</w:t>
      </w:r>
    </w:p>
    <w:p>
      <w:r>
        <w:t xml:space="preserve">4.5.  А   также   осуществления   любых   видов   коммерческой
</w:t>
      </w:r>
    </w:p>
    <w:p>
      <w:r>
        <w:t xml:space="preserve">деятельности, не противоречащих закону.
</w:t>
      </w:r>
    </w:p>
    <w:p>
      <w:r>
        <w:t xml:space="preserve">5. ЮРИДИЧЕСКИЙ СТАТУС КТ
</w:t>
      </w:r>
    </w:p>
    <w:p>
      <w:r>
        <w:t xml:space="preserve">5.1.   КТ   является   юридическим   лицом   по   действующему
</w:t>
      </w:r>
    </w:p>
    <w:p>
      <w:r>
        <w:t xml:space="preserve">законодательству,  имеет   самостоятельный  баланс,   расчетный  и
</w:t>
      </w:r>
    </w:p>
    <w:p>
      <w:r>
        <w:t xml:space="preserve">валютный  счета,  круглую   печать  и   угловой  штамп   со  своим
</w:t>
      </w:r>
    </w:p>
    <w:p>
      <w:r>
        <w:t xml:space="preserve">наименованием, а также фирменный бланк.
</w:t>
      </w:r>
    </w:p>
    <w:p>
      <w:r>
        <w:t xml:space="preserve">5.2.  КТ  приобретает   права  юридического  лица   с  момента
</w:t>
      </w:r>
    </w:p>
    <w:p>
      <w:r>
        <w:t xml:space="preserve">государственной регистрации в установленном порядке.
</w:t>
      </w:r>
    </w:p>
    <w:p>
      <w:r>
        <w:t xml:space="preserve">5.3.  КТ  для  достижения  целей   своей  деятельности  вправе
</w:t>
      </w:r>
    </w:p>
    <w:p>
      <w:r>
        <w:t xml:space="preserve">приобретать  имущественные   и  неимущественные   права  и   нести
</w:t>
      </w:r>
    </w:p>
    <w:p>
      <w:r>
        <w:t xml:space="preserve">обязанности, быть  истцом  и  ответчиком  в  суде,  арбитражном  и
</w:t>
      </w:r>
    </w:p>
    <w:p>
      <w:r>
        <w:t xml:space="preserve">третейском суде.
</w:t>
      </w:r>
    </w:p>
    <w:p>
      <w:r>
        <w:t xml:space="preserve">5.4. КТ является  собственником принадлежащего  ему имущества,
</w:t>
      </w:r>
    </w:p>
    <w:p>
      <w:r>
        <w:t xml:space="preserve">включая имущество, переданное ему учредителями.
</w:t>
      </w:r>
    </w:p>
    <w:p>
      <w:r>
        <w:t xml:space="preserve">КТ   осуществляет   согласно   действующему   законодательству
</w:t>
      </w:r>
    </w:p>
    <w:p>
      <w:r>
        <w:t xml:space="preserve">владение,   пользование   и   распоряжение   находящимся   в   его
</w:t>
      </w:r>
    </w:p>
    <w:p>
      <w:r>
        <w:t xml:space="preserve">собственности имуществом  в  соответствии  с  законодательством  и
</w:t>
      </w:r>
    </w:p>
    <w:p>
      <w:r>
        <w:t xml:space="preserve">назначением имущества.
</w:t>
      </w:r>
    </w:p>
    <w:p>
      <w:r>
        <w:t xml:space="preserve">5.5. Полные товарищи  отвечают по обязательствам  КТ солидарно
</w:t>
      </w:r>
    </w:p>
    <w:p>
      <w:r>
        <w:t xml:space="preserve">всем своим  имуществом,  а  члены-вкладчики  -  в  пределах  сумм,
</w:t>
      </w:r>
    </w:p>
    <w:p>
      <w:r>
        <w:t xml:space="preserve">внесенных каждым из них в качестве вклада в складочный капитал КТ.
</w:t>
      </w:r>
    </w:p>
    <w:p>
      <w:r>
        <w:t xml:space="preserve">5.6. КТ  не  отвечает по  обязательствам  государства и  своих
</w:t>
      </w:r>
    </w:p>
    <w:p>
      <w:r>
        <w:t xml:space="preserve">учредителей, равно как  государство не отвечает  по обязательствам
</w:t>
      </w:r>
    </w:p>
    <w:p>
      <w:r>
        <w:t xml:space="preserve">КТ.
</w:t>
      </w:r>
    </w:p>
    <w:p>
      <w:r>
        <w:t xml:space="preserve">5.7. КТ может  создавать самостоятельно и  совместно с другими
</w:t>
      </w:r>
    </w:p>
    <w:p>
      <w:r>
        <w:t xml:space="preserve">юридическими  лицами  на  территории   РФ  и  за   рубежом  другие
</w:t>
      </w:r>
    </w:p>
    <w:p>
      <w:r>
        <w:t xml:space="preserve">предприятия, представительства, а также  совместные предприятия, в
</w:t>
      </w:r>
    </w:p>
    <w:p>
      <w:r>
        <w:t xml:space="preserve">порядке, установленном действующим законодательством.
</w:t>
      </w:r>
    </w:p>
    <w:p>
      <w:r>
        <w:t xml:space="preserve">6. РАЗМЕР, ПОРЯДОК ОБРАЗОВАНИЯ И ИЗМЕНЕНИЯ СКЛАДОЧНОГО
</w:t>
      </w:r>
    </w:p>
    <w:p>
      <w:r>
        <w:t xml:space="preserve">КАПИТАЛА КТ
</w:t>
      </w:r>
    </w:p>
    <w:p>
      <w:r>
        <w:t xml:space="preserve">6.1. На момент создания КТ складочный капитал составляет______
</w:t>
      </w:r>
    </w:p>
    <w:p>
      <w:r>
        <w:t xml:space="preserve">____руб.   Совокупный    размер    вкладов   участников-вкладчиков
</w:t>
      </w:r>
    </w:p>
    <w:p>
      <w:r>
        <w:t xml:space="preserve">составляет___________________руб.
</w:t>
      </w:r>
    </w:p>
    <w:p>
      <w:r>
        <w:t xml:space="preserve">6.2.  Складочный  капитал  КТ  формируется  за  счет  средств,
</w:t>
      </w:r>
    </w:p>
    <w:p>
      <w:r>
        <w:t xml:space="preserve">переданных ей учредителями в следующем размере и видах (составе):
</w:t>
      </w:r>
    </w:p>
    <w:p>
      <w:r>
        <w:t xml:space="preserve">1. Полные товарищи - 1._____ 2._____ 3._____ и т. д.
</w:t>
      </w:r>
    </w:p>
    <w:p>
      <w:r>
        <w:t xml:space="preserve">2. Участники-вкладчики - 1._____ 2._____ 3._____ и т. д.
</w:t>
      </w:r>
    </w:p>
    <w:p>
      <w:r>
        <w:t xml:space="preserve">6.3.  Изменение   состава  и   размера   складочного  капитала
</w:t>
      </w:r>
    </w:p>
    <w:p>
      <w:r>
        <w:t xml:space="preserve">производится по решению Собрания полных товарищей в соответствии с
</w:t>
      </w:r>
    </w:p>
    <w:p>
      <w:r>
        <w:t xml:space="preserve">действующим законодательством.
</w:t>
      </w:r>
    </w:p>
    <w:p>
      <w:r>
        <w:t xml:space="preserve">6.4. Не позднее чем за 30 дней до  регистрации КТ не менее 50%
</w:t>
      </w:r>
    </w:p>
    <w:p>
      <w:r>
        <w:t xml:space="preserve">складочного капитала должно быть  внесено. В течение  первого года
</w:t>
      </w:r>
    </w:p>
    <w:p>
      <w:r>
        <w:t xml:space="preserve">деятельности КТ  должна быть  внесена вторая  половина складочного
</w:t>
      </w:r>
    </w:p>
    <w:p>
      <w:r>
        <w:t xml:space="preserve">капитала. Полные товарищи и  вкладчики вносят свои вклады  в те же
</w:t>
      </w:r>
    </w:p>
    <w:p>
      <w:r>
        <w:t xml:space="preserve">сроки и в тех же размерах в складочный капитал.
</w:t>
      </w:r>
    </w:p>
    <w:p>
      <w:r>
        <w:t xml:space="preserve">6.5. Участник  имеет  право  продать  или  передать свою  долю
</w:t>
      </w:r>
    </w:p>
    <w:p>
      <w:r>
        <w:t xml:space="preserve">вклада  в  складочном  капитале   КТ  только  с   согласия  полных
</w:t>
      </w:r>
    </w:p>
    <w:p>
      <w:r>
        <w:t xml:space="preserve">товарищей.
</w:t>
      </w:r>
    </w:p>
    <w:p>
      <w:r>
        <w:t xml:space="preserve">6.6. Внесение  вклада  в  складочный  капитал  КТ  как  полным
</w:t>
      </w:r>
    </w:p>
    <w:p>
      <w:r>
        <w:t xml:space="preserve">товарищем,  так  и  вкладчиком  удостоверяется  свидетельством  об
</w:t>
      </w:r>
    </w:p>
    <w:p>
      <w:r>
        <w:t xml:space="preserve">участии  (соответственно   в   качестве   полного   товарища   или
</w:t>
      </w:r>
    </w:p>
    <w:p>
      <w:r>
        <w:t xml:space="preserve">вкладчика).
</w:t>
      </w:r>
    </w:p>
    <w:p>
      <w:r>
        <w:t xml:space="preserve">7. ПРАВА И ОБЯЗАННОСТИ УЧАСТНИКОВ КТ
</w:t>
      </w:r>
    </w:p>
    <w:p>
      <w:r>
        <w:t xml:space="preserve">7.1. Участник КТ обязан:
</w:t>
      </w:r>
    </w:p>
    <w:p>
      <w:r>
        <w:t xml:space="preserve">7.1.1. в течение_____месяцев со дня регистрации КТ внести свой
</w:t>
      </w:r>
    </w:p>
    <w:p>
      <w:r>
        <w:t xml:space="preserve">вклад в складочный капитал КТ;
</w:t>
      </w:r>
    </w:p>
    <w:p>
      <w:r>
        <w:t xml:space="preserve">7.1.2. выполнять требования настоящего Договора  и решения его
</w:t>
      </w:r>
    </w:p>
    <w:p>
      <w:r>
        <w:t xml:space="preserve">органов.
</w:t>
      </w:r>
    </w:p>
    <w:p>
      <w:r>
        <w:t xml:space="preserve">В случае  невнесения  вклада  в  складочный  капитал в  сроки,
</w:t>
      </w:r>
    </w:p>
    <w:p>
      <w:r>
        <w:t xml:space="preserve">упомянутые  настоящим  Договором,  полные   товарищи  и  вкладчики
</w:t>
      </w:r>
    </w:p>
    <w:p>
      <w:r>
        <w:t xml:space="preserve">обязаны уплатить КТ штраф в размере  10% годовых невнесенной части
</w:t>
      </w:r>
    </w:p>
    <w:p>
      <w:r>
        <w:t xml:space="preserve">вклада;
</w:t>
      </w:r>
    </w:p>
    <w:p>
      <w:r>
        <w:t xml:space="preserve">7.1.3. сохранять  конфиденциальность  по вопросам,  касающимся
</w:t>
      </w:r>
    </w:p>
    <w:p>
      <w:r>
        <w:t xml:space="preserve">деятельности КТ;
</w:t>
      </w:r>
    </w:p>
    <w:p>
      <w:r>
        <w:t xml:space="preserve">7.1.4. нести ответственность  по обязательствам КТ  в пределах
</w:t>
      </w:r>
    </w:p>
    <w:p>
      <w:r>
        <w:t xml:space="preserve">вклада в  складочный  капитал  КТ (участники-вкладчики)  или  всем
</w:t>
      </w:r>
    </w:p>
    <w:p>
      <w:r>
        <w:t xml:space="preserve">своим имуществом солидарно и субсидиарно (полные товарищи).
</w:t>
      </w:r>
    </w:p>
    <w:p>
      <w:r>
        <w:t xml:space="preserve">7.2. Полные товарищи вправе:
</w:t>
      </w:r>
    </w:p>
    <w:p>
      <w:r>
        <w:t xml:space="preserve">7.2.1.  получать  пропорциональную   его  доле   в  складочном
</w:t>
      </w:r>
    </w:p>
    <w:p>
      <w:r>
        <w:t xml:space="preserve">капитале КТ долю  прибыли, а также  принимать участие  в собраниях
</w:t>
      </w:r>
    </w:p>
    <w:p>
      <w:r>
        <w:t xml:space="preserve">полных   товарищей,   либо   лично,    либо   посредством   своего
</w:t>
      </w:r>
    </w:p>
    <w:p>
      <w:r>
        <w:t xml:space="preserve">представителя;
</w:t>
      </w:r>
    </w:p>
    <w:p>
      <w:r>
        <w:t xml:space="preserve">7.2.2.  получать   от   органов   управления  КТ   необходимую
</w:t>
      </w:r>
    </w:p>
    <w:p>
      <w:r>
        <w:t xml:space="preserve">информацию по всем вопросам деятельности КТ;
</w:t>
      </w:r>
    </w:p>
    <w:p>
      <w:r>
        <w:t xml:space="preserve">7.2.3. избирать  и  быть  избранными  в  органы  управления  и
</w:t>
      </w:r>
    </w:p>
    <w:p>
      <w:r>
        <w:t xml:space="preserve">контрольные органы КТ;
</w:t>
      </w:r>
    </w:p>
    <w:p>
      <w:r>
        <w:t xml:space="preserve">7.2.4. пользоваться иными  правами, установленными действующим
</w:t>
      </w:r>
    </w:p>
    <w:p>
      <w:r>
        <w:t xml:space="preserve">законодательством для полных товарищей.
</w:t>
      </w:r>
    </w:p>
    <w:p>
      <w:r>
        <w:t xml:space="preserve">7.3. Участник-вкладчик вправе:
</w:t>
      </w:r>
    </w:p>
    <w:p>
      <w:r>
        <w:t xml:space="preserve">7.3.1. получать часть  прибыли КТ, соответствующую  его доле в
</w:t>
      </w:r>
    </w:p>
    <w:p>
      <w:r>
        <w:t xml:space="preserve">складочном капитале КТ;
</w:t>
      </w:r>
    </w:p>
    <w:p>
      <w:r>
        <w:t xml:space="preserve">7.3.2. знакомиться с годовыми отчетами и балансами КТ;
</w:t>
      </w:r>
    </w:p>
    <w:p>
      <w:r>
        <w:t xml:space="preserve">7.3.3. по окончании  финансового года  выйти из КТ  и получить
</w:t>
      </w:r>
    </w:p>
    <w:p>
      <w:r>
        <w:t xml:space="preserve">свой вклад;
</w:t>
      </w:r>
    </w:p>
    <w:p>
      <w:r>
        <w:t xml:space="preserve">7.3,4. передать свой вклад в складочном  капитале ДРУГИМ лицам
</w:t>
      </w:r>
    </w:p>
    <w:p>
      <w:r>
        <w:t xml:space="preserve">с согласия полных товарищей.
</w:t>
      </w:r>
    </w:p>
    <w:p>
      <w:r>
        <w:t xml:space="preserve">7.4. Полные  товарищи вправе  выйти из  состава КТ  в порядке,
</w:t>
      </w:r>
    </w:p>
    <w:p>
      <w:r>
        <w:t xml:space="preserve">установленном в ст.ст. 77 - 78, 80 ГК РФ.
</w:t>
      </w:r>
    </w:p>
    <w:p>
      <w:r>
        <w:t xml:space="preserve">8. СОБРАНИЕ ПОЛНЫХ ТОВАРИЩЕЙ КТ
</w:t>
      </w:r>
    </w:p>
    <w:p>
      <w:r>
        <w:t xml:space="preserve">8.1. Высшим органом КТ является Собрание полных товарищей.
</w:t>
      </w:r>
    </w:p>
    <w:p>
      <w:r>
        <w:t xml:space="preserve">8.2. К исключительной компетенции Собрания относятся:
</w:t>
      </w:r>
    </w:p>
    <w:p>
      <w:r>
        <w:t xml:space="preserve">8.2.1. изменение  настоящего  Договора  и размера  складочного
</w:t>
      </w:r>
    </w:p>
    <w:p>
      <w:r>
        <w:t xml:space="preserve">капитала;
</w:t>
      </w:r>
    </w:p>
    <w:p>
      <w:r>
        <w:t xml:space="preserve">8.2.2. создание и ликвидация дочерних  предприятий, филиалов и
</w:t>
      </w:r>
    </w:p>
    <w:p>
      <w:r>
        <w:t xml:space="preserve">представительств; утверждение и дополнение структуры КТ;
</w:t>
      </w:r>
    </w:p>
    <w:p>
      <w:r>
        <w:t xml:space="preserve">8.2.3. избрание  Генерального  директора  и  его  заместителя,
</w:t>
      </w:r>
    </w:p>
    <w:p>
      <w:r>
        <w:t xml:space="preserve">членов Ревизионной комиссии;
</w:t>
      </w:r>
    </w:p>
    <w:p>
      <w:r>
        <w:t xml:space="preserve">8.2.4. определение основных направлений деятельности  КТ и его
</w:t>
      </w:r>
    </w:p>
    <w:p>
      <w:r>
        <w:t xml:space="preserve">членов и отчетов об их выполнении;
</w:t>
      </w:r>
    </w:p>
    <w:p>
      <w:r>
        <w:t xml:space="preserve">8.2.5.  утверждение   балансов   КТ,   отчетов  и   заключений
</w:t>
      </w:r>
    </w:p>
    <w:p>
      <w:r>
        <w:t xml:space="preserve">ревизионной комиссии; утверждение размеров и порядка распределения
</w:t>
      </w:r>
    </w:p>
    <w:p>
      <w:r>
        <w:t xml:space="preserve">чистой прибыли; порядка покрытия убытков;
</w:t>
      </w:r>
    </w:p>
    <w:p>
      <w:r>
        <w:t xml:space="preserve">8.2.6.  принятие   решения  о   реорганизации   и  прекращении
</w:t>
      </w:r>
    </w:p>
    <w:p>
      <w:r>
        <w:t xml:space="preserve">деятельности КТ,  назначение ликвидационной  комиссии, утверждение
</w:t>
      </w:r>
    </w:p>
    <w:p>
      <w:r>
        <w:t xml:space="preserve">ликвидационного баланса в установленном законом порядке.
</w:t>
      </w:r>
    </w:p>
    <w:p>
      <w:r>
        <w:t xml:space="preserve">8.3. Собрание  собирается не  реже  1 раза  в  месяц. Собрание
</w:t>
      </w:r>
    </w:p>
    <w:p>
      <w:r>
        <w:t xml:space="preserve">считается правомерным  принимать  решения,  если присутствуют  все
</w:t>
      </w:r>
    </w:p>
    <w:p>
      <w:r>
        <w:t xml:space="preserve">полные товарищи. Решения  принимаются единогласно.  Собрание ведет
</w:t>
      </w:r>
    </w:p>
    <w:p>
      <w:r>
        <w:t xml:space="preserve">председатель, избираемый на каждом собрании.
</w:t>
      </w:r>
    </w:p>
    <w:p>
      <w:r>
        <w:t xml:space="preserve">9. ДИРЕКЦИЯ КТ
</w:t>
      </w:r>
    </w:p>
    <w:p>
      <w:r>
        <w:t xml:space="preserve">9.1. Дирекция  КТ  назначается  Собранием  полных товарищей  в
</w:t>
      </w:r>
    </w:p>
    <w:p>
      <w:r>
        <w:t xml:space="preserve">составе  Генерального  директора   и  его   заместителя.  Дирекция
</w:t>
      </w:r>
    </w:p>
    <w:p>
      <w:r>
        <w:t xml:space="preserve">действует от имени КТ, решает все вопросы текущей деятельности КТ,
</w:t>
      </w:r>
    </w:p>
    <w:p>
      <w:r>
        <w:t xml:space="preserve">за исключением  тех, которые  входят в  исключительную компетенцию
</w:t>
      </w:r>
    </w:p>
    <w:p>
      <w:r>
        <w:t xml:space="preserve">Собрания полных товарищей, в том числе:
</w:t>
      </w:r>
    </w:p>
    <w:p>
      <w:r>
        <w:t xml:space="preserve">- обеспечивает выполнение планов  деятельности КТ, необходимых
</w:t>
      </w:r>
    </w:p>
    <w:p>
      <w:r>
        <w:t xml:space="preserve">для решения его задач;
</w:t>
      </w:r>
    </w:p>
    <w:p>
      <w:r>
        <w:t xml:space="preserve">- утверждает ежегодную смету, штатное расписание и должностные
</w:t>
      </w:r>
    </w:p>
    <w:p>
      <w:r>
        <w:t xml:space="preserve">оклады сотрудников аппарата,  устанавливает показатели,  размеры и
</w:t>
      </w:r>
    </w:p>
    <w:p>
      <w:r>
        <w:t xml:space="preserve">сроки их премирования;
</w:t>
      </w:r>
    </w:p>
    <w:p>
      <w:r>
        <w:t xml:space="preserve">- утверждает договорные цены и тарифы на услуги;
</w:t>
      </w:r>
    </w:p>
    <w:p>
      <w:r>
        <w:t xml:space="preserve">- принимает  на работу  и  увольняет с  работы  работников КТ,
</w:t>
      </w:r>
    </w:p>
    <w:p>
      <w:r>
        <w:t xml:space="preserve">применяет к  этим  работникам меры  поощрения  и  налагает на  них
</w:t>
      </w:r>
    </w:p>
    <w:p>
      <w:r>
        <w:t xml:space="preserve">взыскания;
</w:t>
      </w:r>
    </w:p>
    <w:p>
      <w:r>
        <w:t xml:space="preserve">-  принимает  решения  о  командировках,  включая  заграничные
</w:t>
      </w:r>
    </w:p>
    <w:p>
      <w:r>
        <w:t xml:space="preserve">деловые поездки;
</w:t>
      </w:r>
    </w:p>
    <w:p>
      <w:r>
        <w:t xml:space="preserve">- организует бухгалтерский учет и отчетность;
</w:t>
      </w:r>
    </w:p>
    <w:p>
      <w:r>
        <w:t xml:space="preserve">- принимает  решения о  дате  созыве и  повестке  дня Собрания
</w:t>
      </w:r>
    </w:p>
    <w:p>
      <w:r>
        <w:t xml:space="preserve">полных товарищей;
</w:t>
      </w:r>
    </w:p>
    <w:p>
      <w:r>
        <w:t xml:space="preserve">-  представляет  на  утверждение   Собрания  полных  товарищей
</w:t>
      </w:r>
    </w:p>
    <w:p>
      <w:r>
        <w:t xml:space="preserve">годовой отчет и баланс КТ;
</w:t>
      </w:r>
    </w:p>
    <w:p>
      <w:r>
        <w:t xml:space="preserve">-  принимает   решения   по  другим   вопросам,   связанным  с
</w:t>
      </w:r>
    </w:p>
    <w:p>
      <w:r>
        <w:t xml:space="preserve">деятельностью КТ.
</w:t>
      </w:r>
    </w:p>
    <w:p>
      <w:r>
        <w:t xml:space="preserve">9.2.  Генеральный   директор  без   доверенности  осуществляет
</w:t>
      </w:r>
    </w:p>
    <w:p>
      <w:r>
        <w:t xml:space="preserve">действия от имени КТ и руководство его текущей деятельностью.
</w:t>
      </w:r>
    </w:p>
    <w:p>
      <w:r>
        <w:t xml:space="preserve">Генеральный директор:
</w:t>
      </w:r>
    </w:p>
    <w:p>
      <w:r>
        <w:t xml:space="preserve">- обеспечивает выполнение  решений Дирекции и  Собрания полных
</w:t>
      </w:r>
    </w:p>
    <w:p>
      <w:r>
        <w:t xml:space="preserve">товарищей;
</w:t>
      </w:r>
    </w:p>
    <w:p>
      <w:r>
        <w:t xml:space="preserve">-  распоряжается  имуществом  КТ   в  пределах,  установленных
</w:t>
      </w:r>
    </w:p>
    <w:p>
      <w:r>
        <w:t xml:space="preserve">Собранием полных товарищей;
</w:t>
      </w:r>
    </w:p>
    <w:p>
      <w:r>
        <w:t xml:space="preserve">-  представляет  КТ   во  всех  учреждениях,   предприятиях  и
</w:t>
      </w:r>
    </w:p>
    <w:p>
      <w:r>
        <w:t xml:space="preserve">организациях как в РФ, так и за рубежом;
</w:t>
      </w:r>
    </w:p>
    <w:p>
      <w:r>
        <w:t xml:space="preserve">- совершает  всякого  рода  сделки  и  иные юридические  акты,
</w:t>
      </w:r>
    </w:p>
    <w:p>
      <w:r>
        <w:t xml:space="preserve">выдает доверенности, открывает  в банках  расчетный счет  и другие
</w:t>
      </w:r>
    </w:p>
    <w:p>
      <w:r>
        <w:t xml:space="preserve">счета фирмы.
</w:t>
      </w:r>
    </w:p>
    <w:p>
      <w:r>
        <w:t xml:space="preserve">10. РЕВИЗИОННАЯ КОМИССИЯ
</w:t>
      </w:r>
    </w:p>
    <w:p>
      <w:r>
        <w:t xml:space="preserve">10.1. Контрольным  органом КТ  является  ревизионная комиссия,
</w:t>
      </w:r>
    </w:p>
    <w:p>
      <w:r>
        <w:t xml:space="preserve">назначаемая Собранием полных товарищей.
</w:t>
      </w:r>
    </w:p>
    <w:p>
      <w:r>
        <w:t xml:space="preserve">10.2.  Члены  ревизионной  комиссии  не   могут  быть  членами
</w:t>
      </w:r>
    </w:p>
    <w:p>
      <w:r>
        <w:t xml:space="preserve">Дирекции КТ.
</w:t>
      </w:r>
    </w:p>
    <w:p>
      <w:r>
        <w:t xml:space="preserve">10.3.  Проверки   осуществления   Ревизионной   комиссией   по
</w:t>
      </w:r>
    </w:p>
    <w:p>
      <w:r>
        <w:t xml:space="preserve">поручениям Собрания полных товарищей.
</w:t>
      </w:r>
    </w:p>
    <w:p>
      <w:r>
        <w:t xml:space="preserve">10.4.  Члены   Ревизионной   комиссии   вправе  требовать   от
</w:t>
      </w:r>
    </w:p>
    <w:p>
      <w:r>
        <w:t xml:space="preserve">должностных лиц  КТ предоставления  всех необходимых  документов и
</w:t>
      </w:r>
    </w:p>
    <w:p>
      <w:r>
        <w:t xml:space="preserve">личных объяснений.
</w:t>
      </w:r>
    </w:p>
    <w:p>
      <w:r>
        <w:t xml:space="preserve">10.5. При отсутствии  внешнего аудита  годовой отчет  и баланс
</w:t>
      </w:r>
    </w:p>
    <w:p>
      <w:r>
        <w:t xml:space="preserve">представляется  Дирекцией  Собранию  полных   товарищей  только  с
</w:t>
      </w:r>
    </w:p>
    <w:p>
      <w:r>
        <w:t xml:space="preserve">заключением Ревизионной комиссии.
</w:t>
      </w:r>
    </w:p>
    <w:p>
      <w:r>
        <w:t xml:space="preserve">10.6. Члены  Ревизионной комиссии  обязаны  потребовать созыва
</w:t>
      </w:r>
    </w:p>
    <w:p>
      <w:r>
        <w:t xml:space="preserve">чрезвычайного Собрания полных  товарищей, если  возникла серьезная
</w:t>
      </w:r>
    </w:p>
    <w:p>
      <w:r>
        <w:t xml:space="preserve">угроза интересам КТ.
</w:t>
      </w:r>
    </w:p>
    <w:p>
      <w:r>
        <w:t xml:space="preserve">11. РАСПРЕДЕЛЕНИЕ ПРИБЫЛИ
</w:t>
      </w:r>
    </w:p>
    <w:p>
      <w:r>
        <w:t xml:space="preserve">Прибыль,  остающаяся   в   распоряжении   КТ,   распределяется
</w:t>
      </w:r>
    </w:p>
    <w:p>
      <w:r>
        <w:t xml:space="preserve">следующим  образом:   сначала   часть   прибыли  направляется   на
</w:t>
      </w:r>
    </w:p>
    <w:p>
      <w:r>
        <w:t xml:space="preserve">пополнение  фондов  КТ  (в  порядке  и  размерах,  устанавливаемых
</w:t>
      </w:r>
    </w:p>
    <w:p>
      <w:r>
        <w:t xml:space="preserve">Собранием полных  товарищей); оставшаяся  прибыль идет  на выплату
</w:t>
      </w:r>
    </w:p>
    <w:p>
      <w:r>
        <w:t xml:space="preserve">дохода каждому вкладчику  КТ, соответствующему  доле его  вклада в
</w:t>
      </w:r>
    </w:p>
    <w:p>
      <w:r>
        <w:t xml:space="preserve">складочный  капитал.  Прибыль,  оставшаяся  после  выплаты  дохода
</w:t>
      </w:r>
    </w:p>
    <w:p>
      <w:r>
        <w:t xml:space="preserve">вкладчикам, распределяется  между полными  товарищами в  следующих
</w:t>
      </w:r>
    </w:p>
    <w:p>
      <w:r>
        <w:t xml:space="preserve">размерах:
</w:t>
      </w:r>
    </w:p>
    <w:p>
      <w:r>
        <w:t xml:space="preserve">1.___________ %
</w:t>
      </w:r>
    </w:p>
    <w:p>
      <w:r>
        <w:t xml:space="preserve">2.___________ %
</w:t>
      </w:r>
    </w:p>
    <w:p>
      <w:r>
        <w:t xml:space="preserve">3.___________ % и т. д.
</w:t>
      </w:r>
    </w:p>
    <w:p>
      <w:r>
        <w:t xml:space="preserve">12. ИМУЩЕСТВО, УЧЕТ И ОТЧЕТНОСТЬ
</w:t>
      </w:r>
    </w:p>
    <w:p>
      <w:r>
        <w:t xml:space="preserve">12.1. Имущество КТ  состоит из  складочного капитала,  а также
</w:t>
      </w:r>
    </w:p>
    <w:p>
      <w:r>
        <w:t xml:space="preserve">фондов:
</w:t>
      </w:r>
    </w:p>
    <w:p>
      <w:r>
        <w:t xml:space="preserve">- амортизационного;
</w:t>
      </w:r>
    </w:p>
    <w:p>
      <w:r>
        <w:t xml:space="preserve">- резервного;
</w:t>
      </w:r>
    </w:p>
    <w:p>
      <w:r>
        <w:t xml:space="preserve">- развития производства, науки и техники;
</w:t>
      </w:r>
    </w:p>
    <w:p>
      <w:r>
        <w:t xml:space="preserve">- материального поощрения;
</w:t>
      </w:r>
    </w:p>
    <w:p>
      <w:r>
        <w:t xml:space="preserve">- социально-культурных мероприятий;
</w:t>
      </w:r>
    </w:p>
    <w:p>
      <w:r>
        <w:t xml:space="preserve">-  других  фондов,  образуемых  по   решению  Собрания  полных
</w:t>
      </w:r>
    </w:p>
    <w:p>
      <w:r>
        <w:t xml:space="preserve">товарищей.
</w:t>
      </w:r>
    </w:p>
    <w:p>
      <w:r>
        <w:t xml:space="preserve">12.2.   Порядок   образования   и   расходования   фондов   КТ
</w:t>
      </w:r>
    </w:p>
    <w:p>
      <w:r>
        <w:t xml:space="preserve">определяется Собранием полных товарищей.
</w:t>
      </w:r>
    </w:p>
    <w:p>
      <w:r>
        <w:t xml:space="preserve">12.3. Резервный фонд КТ образуется  путем ежегодных отчислений
</w:t>
      </w:r>
    </w:p>
    <w:p>
      <w:r>
        <w:t xml:space="preserve">5%  чистой  прибыли  до  достижения  им  размера  10%  складочного
</w:t>
      </w:r>
    </w:p>
    <w:p>
      <w:r>
        <w:t xml:space="preserve">капитала и  предназначаются на  покрытие убытков  и непредвиденных
</w:t>
      </w:r>
    </w:p>
    <w:p>
      <w:r>
        <w:t xml:space="preserve">расходов по итогам финансового года.
</w:t>
      </w:r>
    </w:p>
    <w:p>
      <w:r>
        <w:t xml:space="preserve">12.4. Имущество КТ может  быть изъято только  по вступившему в
</w:t>
      </w:r>
    </w:p>
    <w:p>
      <w:r>
        <w:t xml:space="preserve">законную силу решению суда.
</w:t>
      </w:r>
    </w:p>
    <w:p>
      <w:r>
        <w:t xml:space="preserve">12.5. Имущество КТ образуется за счет:
</w:t>
      </w:r>
    </w:p>
    <w:p>
      <w:r>
        <w:t xml:space="preserve">- взносов участников;
</w:t>
      </w:r>
    </w:p>
    <w:p>
      <w:r>
        <w:t xml:space="preserve">- доходов от реализации продукции, работ, услуг;
</w:t>
      </w:r>
    </w:p>
    <w:p>
      <w:r>
        <w:t xml:space="preserve">- кредитов банков;
</w:t>
      </w:r>
    </w:p>
    <w:p>
      <w:r>
        <w:t xml:space="preserve">- доходов от лотерей и аукционов;
</w:t>
      </w:r>
    </w:p>
    <w:p>
      <w:r>
        <w:t xml:space="preserve">- безвозмездных  или благотворительных  взносов, пожертвований
</w:t>
      </w:r>
    </w:p>
    <w:p>
      <w:r>
        <w:t xml:space="preserve">российских и иностранных  организаций, предприятий,  граждан, иных
</w:t>
      </w:r>
    </w:p>
    <w:p>
      <w:r>
        <w:t xml:space="preserve">законных поступлений.
</w:t>
      </w:r>
    </w:p>
    <w:p>
      <w:r>
        <w:t xml:space="preserve">12.6. КТ может объединить часть своего  имущества с имуществом
</w:t>
      </w:r>
    </w:p>
    <w:p>
      <w:r>
        <w:t xml:space="preserve">иных организаций для совместного  производства товаров, выполнения
</w:t>
      </w:r>
    </w:p>
    <w:p>
      <w:r>
        <w:t xml:space="preserve">работ и оказания услуг,  в том числе путем  организации совместных
</w:t>
      </w:r>
    </w:p>
    <w:p>
      <w:r>
        <w:t xml:space="preserve">предприятий с иностранными партнерами.
</w:t>
      </w:r>
    </w:p>
    <w:p>
      <w:r>
        <w:t xml:space="preserve">12.7. Часть имущества  КТ может  быть передана  учрежденным им
</w:t>
      </w:r>
    </w:p>
    <w:p>
      <w:r>
        <w:t xml:space="preserve">предприятиям, филиалам  и представительствам  КТ по  решению  и на
</w:t>
      </w:r>
    </w:p>
    <w:p>
      <w:r>
        <w:t xml:space="preserve">условиях, определяемых Собранием полных товарищей.
</w:t>
      </w:r>
    </w:p>
    <w:p>
      <w:r>
        <w:t xml:space="preserve">12.8. КТ  осуществляет  учет результатов  работы,  контроль за
</w:t>
      </w:r>
    </w:p>
    <w:p>
      <w:r>
        <w:t xml:space="preserve">ходом   производства,    ведет   оперативный,    бухгалтерский   и
</w:t>
      </w:r>
    </w:p>
    <w:p>
      <w:r>
        <w:t xml:space="preserve">статистический учет.
</w:t>
      </w:r>
    </w:p>
    <w:p>
      <w:r>
        <w:t xml:space="preserve">12.9.  Бухгалтерский,  оперативный  и  статистический  учет  и
</w:t>
      </w:r>
    </w:p>
    <w:p>
      <w:r>
        <w:t xml:space="preserve">отчетность в КТ ведутся  по нормам, действующим в  РФ. Организация
</w:t>
      </w:r>
    </w:p>
    <w:p>
      <w:r>
        <w:t xml:space="preserve">документооборота в  КТ, в  его дочерних  предприятиях,  филиалах и
</w:t>
      </w:r>
    </w:p>
    <w:p>
      <w:r>
        <w:t xml:space="preserve">представительствах устанавливается Дирекцией.
</w:t>
      </w:r>
    </w:p>
    <w:p>
      <w:r>
        <w:t xml:space="preserve">12.10.  Ответственность  за   состояние  учета,  своевременное
</w:t>
      </w:r>
    </w:p>
    <w:p>
      <w:r>
        <w:t xml:space="preserve">предоставление бухгалтерской  и  иной  отчетности  возлагается  на
</w:t>
      </w:r>
    </w:p>
    <w:p>
      <w:r>
        <w:t xml:space="preserve">главного   бухгалтера   КТ,   компетенция    которого   определена
</w:t>
      </w:r>
    </w:p>
    <w:p>
      <w:r>
        <w:t xml:space="preserve">действующим законодательством.
</w:t>
      </w:r>
    </w:p>
    <w:p>
      <w:r>
        <w:t xml:space="preserve">12.11. Финансовый год устанавливается с 1 января по 31 декабря
</w:t>
      </w:r>
    </w:p>
    <w:p>
      <w:r>
        <w:t xml:space="preserve">включительно.
</w:t>
      </w:r>
    </w:p>
    <w:p>
      <w:r>
        <w:t xml:space="preserve">12.12. Годовой  отчет по  операциям КТ  и  баланс составляется
</w:t>
      </w:r>
    </w:p>
    <w:p>
      <w:r>
        <w:t xml:space="preserve">Дирекцией и с  заключением Ревизионной комиссии  представляется на
</w:t>
      </w:r>
    </w:p>
    <w:p>
      <w:r>
        <w:t xml:space="preserve">утверждение  Собрания  полных  товарищей,  которое  созывается  не
</w:t>
      </w:r>
    </w:p>
    <w:p>
      <w:r>
        <w:t xml:space="preserve">позднее чем через 1 месяц после окончания финансового года.
</w:t>
      </w:r>
    </w:p>
    <w:p>
      <w:r>
        <w:t xml:space="preserve">12.13.  КТ   и  его   должностные  лица   несут  установленную
</w:t>
      </w:r>
    </w:p>
    <w:p>
      <w:r>
        <w:t xml:space="preserve">законодательством ответственность за достоверность  содержащихся в
</w:t>
      </w:r>
    </w:p>
    <w:p>
      <w:r>
        <w:t xml:space="preserve">годовом отчете и балансе сведений.
</w:t>
      </w:r>
    </w:p>
    <w:p>
      <w:r>
        <w:t xml:space="preserve">13. АУДИТ
</w:t>
      </w:r>
    </w:p>
    <w:p>
      <w:r>
        <w:t xml:space="preserve">13.  1.  КТ  за  свой  счет  может  нанять  специализированное
</w:t>
      </w:r>
    </w:p>
    <w:p>
      <w:r>
        <w:t xml:space="preserve">учреждение  для  проверки   и  подтверждения   годовой  финансовой
</w:t>
      </w:r>
    </w:p>
    <w:p>
      <w:r>
        <w:t xml:space="preserve">отчетности (внешний аудит). Аудитор ставит свою подпись на годовом
</w:t>
      </w:r>
    </w:p>
    <w:p>
      <w:r>
        <w:t xml:space="preserve">отчете в  подтверждение его  соответствия  имеющейся информации  о
</w:t>
      </w:r>
    </w:p>
    <w:p>
      <w:r>
        <w:t xml:space="preserve">реальном положении дел.
</w:t>
      </w:r>
    </w:p>
    <w:p>
      <w:r>
        <w:t xml:space="preserve">13.2.  Внутренний   аудит  фирмы   осуществляется  Ревизионной
</w:t>
      </w:r>
    </w:p>
    <w:p>
      <w:r>
        <w:t xml:space="preserve">комиссией или ревизором.
</w:t>
      </w:r>
    </w:p>
    <w:p>
      <w:r>
        <w:t xml:space="preserve">14. ПРЕКРАЩЕНИЕ ДЕЯТЕЛЬНОСТИ КТ
</w:t>
      </w:r>
    </w:p>
    <w:p>
      <w:r>
        <w:t xml:space="preserve">14.1. Прекращение  деятельности  фирмы  происходит  путем  ее.
</w:t>
      </w:r>
    </w:p>
    <w:p>
      <w:r>
        <w:t xml:space="preserve">ликвидации или реорганизации.
</w:t>
      </w:r>
    </w:p>
    <w:p>
      <w:r>
        <w:t xml:space="preserve">14.2. Ликвидация  КТ производится  по решению  Собрания полных
</w:t>
      </w:r>
    </w:p>
    <w:p>
      <w:r>
        <w:t xml:space="preserve">товарищей,  либо   по   основаниям,  предусмотренным   действующим
</w:t>
      </w:r>
    </w:p>
    <w:p>
      <w:r>
        <w:t xml:space="preserve">законодательством, а также при выбытии всех участников-вкладчиков,
</w:t>
      </w:r>
    </w:p>
    <w:p>
      <w:r>
        <w:t xml:space="preserve">или если в КТ остается один полный товарищ.
</w:t>
      </w:r>
    </w:p>
    <w:p>
      <w:r>
        <w:t xml:space="preserve">14.3. Ликвидация  КТ  производится  ликвидационной  комиссией,
</w:t>
      </w:r>
    </w:p>
    <w:p>
      <w:r>
        <w:t xml:space="preserve">назначенной в порядке, установленном ГК РФ.
</w:t>
      </w:r>
    </w:p>
    <w:p>
      <w:r>
        <w:t xml:space="preserve">14.4. С  момента  назначения  ликвидационной  комиссии  к  ней
</w:t>
      </w:r>
    </w:p>
    <w:p>
      <w:r>
        <w:t xml:space="preserve">переходят все полномочия по управлению делами КТ.
</w:t>
      </w:r>
    </w:p>
    <w:p>
      <w:r>
        <w:t xml:space="preserve">14.5. Порядок и сроки ликвидации  КТ устанавливаются Собранием
</w:t>
      </w:r>
    </w:p>
    <w:p>
      <w:r>
        <w:t xml:space="preserve">полных  товарищей   или  судом.   Срок  для   заявления  претензий
</w:t>
      </w:r>
    </w:p>
    <w:p>
      <w:r>
        <w:t xml:space="preserve">кредиторами не может быть  менее 2 месяцев с  момента объявления о
</w:t>
      </w:r>
    </w:p>
    <w:p>
      <w:r>
        <w:t xml:space="preserve">ликвидации.
</w:t>
      </w:r>
    </w:p>
    <w:p>
      <w:r>
        <w:t xml:space="preserve">14.6. Ликвидационная комиссия оценивает имущество КТ, выявляет
</w:t>
      </w:r>
    </w:p>
    <w:p>
      <w:r>
        <w:t xml:space="preserve">его дебиторов и кредиторов и рассчитывается с ними, принимает меры
</w:t>
      </w:r>
    </w:p>
    <w:p>
      <w:r>
        <w:t xml:space="preserve">к оплате долгов КТ третьим лицам, составляет ликвидационный баланс
</w:t>
      </w:r>
    </w:p>
    <w:p>
      <w:r>
        <w:t xml:space="preserve">и представляет  его  Собранию  полных  товарищей,  выполняет  иные
</w:t>
      </w:r>
    </w:p>
    <w:p>
      <w:r>
        <w:t xml:space="preserve">функции, предусмотренные ГК РФ.
</w:t>
      </w:r>
    </w:p>
    <w:p>
      <w:r>
        <w:t xml:space="preserve">14.7.  Свободный  остаток   имущества  КТ  после   расчетов  с
</w:t>
      </w:r>
    </w:p>
    <w:p>
      <w:r>
        <w:t xml:space="preserve">бюджетом, по оплате труда работников КТ,  кредиторами и выполнения
</w:t>
      </w:r>
    </w:p>
    <w:p>
      <w:r>
        <w:t xml:space="preserve">иных обязательств  КТ, распределяется  между участниками  согласно
</w:t>
      </w:r>
    </w:p>
    <w:p>
      <w:r>
        <w:t xml:space="preserve">условиям распределения прибыли.
</w:t>
      </w:r>
    </w:p>
    <w:p>
      <w:r>
        <w:t xml:space="preserve">14.8. Ликвидационная  комиссия  несет  по нормам  гражданского
</w:t>
      </w:r>
    </w:p>
    <w:p>
      <w:r>
        <w:t xml:space="preserve">законодательства ответственность за вред, причиненный  КТ, а также
</w:t>
      </w:r>
    </w:p>
    <w:p>
      <w:r>
        <w:t xml:space="preserve">третьим лицам.
</w:t>
      </w:r>
    </w:p>
    <w:p>
      <w:r>
        <w:t xml:space="preserve">14.9. Ликвидация считается завершенной, а КТ прекратившим свое
</w:t>
      </w:r>
    </w:p>
    <w:p>
      <w:r>
        <w:t xml:space="preserve">существование  в   момент   внесения   соответствующей  записи   в
</w:t>
      </w:r>
    </w:p>
    <w:p>
      <w:r>
        <w:t xml:space="preserve">государственный реестр.
</w:t>
      </w:r>
    </w:p>
    <w:p>
      <w:r>
        <w:t xml:space="preserve">14.10. Реорганизация  КТ (слияние,  присоединение, разделение,
</w:t>
      </w:r>
    </w:p>
    <w:p>
      <w:r>
        <w:t xml:space="preserve">выделение, преобразование) производится по решению Собрания полных
</w:t>
      </w:r>
    </w:p>
    <w:p>
      <w:r>
        <w:t xml:space="preserve">товарищей и в соответствии с действующим законодательством.
</w:t>
      </w:r>
    </w:p>
    <w:p>
      <w:r>
        <w:t xml:space="preserve">14.11.  Реорганизация  КТ  влечет  за  собой  переход  прав  и
</w:t>
      </w:r>
    </w:p>
    <w:p>
      <w:r>
        <w:t xml:space="preserve">обязанностей, принадлежащих КТ,  к его правопреемникам  в случаях,
</w:t>
      </w:r>
    </w:p>
    <w:p>
      <w:r>
        <w:t xml:space="preserve">установленных ГК РФ.
</w:t>
      </w:r>
    </w:p>
    <w:p>
      <w:r>
        <w:t xml:space="preserve">Участники полные товарищи:
</w:t>
      </w:r>
    </w:p>
    <w:p>
      <w:r>
        <w:t xml:space="preserve">1.________________________________________________________________
</w:t>
      </w:r>
    </w:p>
    <w:p>
      <w:r>
        <w:t xml:space="preserve">2.________________________________________________________________
</w:t>
      </w:r>
    </w:p>
    <w:p>
      <w:r>
        <w:t xml:space="preserve">3.________________________________________________________________
</w:t>
      </w:r>
    </w:p>
    <w:p>
      <w:r>
        <w:t xml:space="preserve">4.________________________________________________________________
</w:t>
      </w:r>
    </w:p>
    <w:p>
      <w:r>
        <w:t xml:space="preserve">5.________________________________________________________________
</w:t>
      </w:r>
    </w:p>
    <w:p>
      <w:r>
        <w:t xml:space="preserve">6.________________________________________________________________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2023-10-10T09:38:49.700Z</dcterms:created>
  <dcterms:modified xsi:type="dcterms:W3CDTF">2023-10-10T09:38:49.700Z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